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B6795D">
        <w:rPr>
          <w:sz w:val="28"/>
          <w:szCs w:val="28"/>
        </w:rPr>
        <w:t>22</w:t>
      </w:r>
      <w:r w:rsidRPr="007B6F4E">
        <w:rPr>
          <w:sz w:val="28"/>
          <w:szCs w:val="28"/>
        </w:rPr>
        <w:t xml:space="preserve">» </w:t>
      </w:r>
      <w:r w:rsidR="00B6795D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6795D">
        <w:rPr>
          <w:sz w:val="28"/>
          <w:szCs w:val="28"/>
        </w:rPr>
        <w:t>1</w:t>
      </w:r>
      <w:r w:rsidRPr="007B6F4E">
        <w:rPr>
          <w:sz w:val="28"/>
          <w:szCs w:val="28"/>
        </w:rPr>
        <w:t xml:space="preserve"> г. № </w:t>
      </w:r>
      <w:r w:rsidR="00890762">
        <w:rPr>
          <w:sz w:val="28"/>
          <w:szCs w:val="28"/>
        </w:rPr>
        <w:t>5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760084" w:rsidRDefault="00B6795D" w:rsidP="002710F7">
      <w:pPr>
        <w:jc w:val="center"/>
        <w:rPr>
          <w:color w:val="000000"/>
          <w:sz w:val="26"/>
          <w:szCs w:val="26"/>
        </w:rPr>
      </w:pPr>
      <w:r w:rsidRPr="00760084">
        <w:rPr>
          <w:color w:val="000000"/>
          <w:sz w:val="26"/>
          <w:szCs w:val="26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760084">
        <w:rPr>
          <w:color w:val="000000"/>
          <w:sz w:val="26"/>
          <w:szCs w:val="26"/>
        </w:rPr>
        <w:t>8/</w:t>
      </w:r>
      <w:r w:rsidR="00890762">
        <w:rPr>
          <w:color w:val="000000"/>
          <w:sz w:val="26"/>
          <w:szCs w:val="26"/>
        </w:rPr>
        <w:t>6</w:t>
      </w:r>
      <w:r w:rsidR="00760084" w:rsidRPr="00760084">
        <w:rPr>
          <w:color w:val="000000"/>
          <w:sz w:val="26"/>
          <w:szCs w:val="26"/>
        </w:rPr>
        <w:t xml:space="preserve"> </w:t>
      </w:r>
      <w:r w:rsidRPr="00760084">
        <w:rPr>
          <w:color w:val="000000"/>
          <w:sz w:val="26"/>
          <w:szCs w:val="26"/>
        </w:rPr>
        <w:t>«</w:t>
      </w:r>
      <w:r w:rsidR="00890762" w:rsidRPr="00DD11C2">
        <w:t>Об утверждении муниципальной   программы «Этносоциальное развитие населения</w:t>
      </w:r>
      <w:r w:rsidR="00890762">
        <w:t xml:space="preserve"> </w:t>
      </w:r>
      <w:r w:rsidR="00890762" w:rsidRPr="00DD11C2">
        <w:t>и поддержка государственной и иной службы казачьих</w:t>
      </w:r>
      <w:r w:rsidR="00890762">
        <w:t xml:space="preserve"> обществ на территории Пимено</w:t>
      </w:r>
      <w:r w:rsidR="00890762" w:rsidRPr="00DD11C2">
        <w:t xml:space="preserve">-Чернянского сельского поселения </w:t>
      </w:r>
      <w:r w:rsidR="00890762">
        <w:t xml:space="preserve">в </w:t>
      </w:r>
      <w:r w:rsidR="00890762" w:rsidRPr="00DD11C2">
        <w:t>20</w:t>
      </w:r>
      <w:r w:rsidR="00890762">
        <w:t>20</w:t>
      </w:r>
      <w:r w:rsidR="00890762" w:rsidRPr="00DD11C2">
        <w:t>-20</w:t>
      </w:r>
      <w:r w:rsidR="00890762">
        <w:t>22</w:t>
      </w:r>
      <w:r w:rsidR="00890762" w:rsidRPr="00DD11C2">
        <w:t xml:space="preserve"> годы»</w:t>
      </w:r>
    </w:p>
    <w:p w:rsidR="00A61286" w:rsidRPr="00760084" w:rsidRDefault="00A61286">
      <w:pPr>
        <w:rPr>
          <w:sz w:val="26"/>
          <w:szCs w:val="26"/>
        </w:rPr>
      </w:pPr>
    </w:p>
    <w:p w:rsidR="00A61286" w:rsidRPr="00760084" w:rsidRDefault="00A61286" w:rsidP="00A61286">
      <w:pPr>
        <w:rPr>
          <w:sz w:val="26"/>
          <w:szCs w:val="26"/>
        </w:rPr>
      </w:pPr>
    </w:p>
    <w:p w:rsidR="002710F7" w:rsidRPr="00760084" w:rsidRDefault="00B6795D" w:rsidP="007B6F4E">
      <w:pPr>
        <w:ind w:firstLine="709"/>
        <w:jc w:val="both"/>
        <w:rPr>
          <w:sz w:val="26"/>
          <w:szCs w:val="26"/>
          <w:lang w:eastAsia="ar-SA"/>
        </w:rPr>
      </w:pPr>
      <w:r w:rsidRPr="00760084"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760084">
        <w:rPr>
          <w:sz w:val="26"/>
          <w:szCs w:val="26"/>
          <w:lang w:eastAsia="ar-SA"/>
        </w:rPr>
        <w:t>уководствуясь Бюджетным кодексом РФ, Уставом Пим</w:t>
      </w:r>
      <w:r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но-Чернянского сельского пос</w:t>
      </w:r>
      <w:r w:rsidR="00B23091"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ления</w:t>
      </w:r>
      <w:r w:rsidR="00B23091" w:rsidRPr="00760084">
        <w:rPr>
          <w:sz w:val="26"/>
          <w:szCs w:val="26"/>
        </w:rPr>
        <w:t xml:space="preserve"> Котельниковского муниципального района Волгоградской области</w:t>
      </w:r>
      <w:r w:rsidR="002710F7" w:rsidRPr="00760084">
        <w:rPr>
          <w:sz w:val="26"/>
          <w:szCs w:val="26"/>
          <w:lang w:eastAsia="ar-SA"/>
        </w:rPr>
        <w:t xml:space="preserve">, в соответствии с </w:t>
      </w:r>
      <w:r w:rsidR="002710F7" w:rsidRPr="00760084">
        <w:rPr>
          <w:sz w:val="26"/>
          <w:szCs w:val="26"/>
        </w:rPr>
        <w:t xml:space="preserve">постановлением Администрации Пимено-Чернянского сельского поселения 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  <w:r w:rsidR="002710F7" w:rsidRPr="00760084">
        <w:rPr>
          <w:sz w:val="26"/>
          <w:szCs w:val="26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760084">
        <w:rPr>
          <w:sz w:val="26"/>
          <w:szCs w:val="26"/>
          <w:lang w:eastAsia="ar-SA"/>
        </w:rPr>
        <w:t xml:space="preserve">администрация Пимено-Чернянского сельского поселения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</w:p>
    <w:p w:rsidR="00A61286" w:rsidRPr="00760084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b/>
          <w:sz w:val="26"/>
          <w:szCs w:val="26"/>
          <w:lang w:val="ru-RU" w:eastAsia="ru-RU"/>
        </w:rPr>
        <w:t>постановляе</w:t>
      </w:r>
      <w:r w:rsidR="00A61286" w:rsidRPr="00760084">
        <w:rPr>
          <w:rFonts w:ascii="Times New Roman" w:hAnsi="Times New Roman"/>
          <w:b/>
          <w:sz w:val="26"/>
          <w:szCs w:val="26"/>
          <w:lang w:val="ru-RU" w:eastAsia="ru-RU"/>
        </w:rPr>
        <w:t xml:space="preserve">т: </w:t>
      </w:r>
    </w:p>
    <w:p w:rsidR="00A61286" w:rsidRPr="00760084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от 21.02.2020 № 8/</w:t>
      </w:r>
      <w:r w:rsidR="00890762">
        <w:rPr>
          <w:rFonts w:ascii="Times New Roman" w:hAnsi="Times New Roman"/>
          <w:sz w:val="26"/>
          <w:szCs w:val="26"/>
          <w:lang w:val="ru-RU" w:eastAsia="ru-RU"/>
        </w:rPr>
        <w:t>6</w:t>
      </w:r>
      <w:r w:rsidR="00A61286"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110BC4" w:rsidRPr="00110BC4">
        <w:rPr>
          <w:rFonts w:ascii="Times New Roman" w:hAnsi="Times New Roman"/>
          <w:sz w:val="26"/>
          <w:szCs w:val="26"/>
          <w:lang w:val="ru-RU" w:eastAsia="ru-RU"/>
        </w:rPr>
        <w:t xml:space="preserve">«Об утверждении муниципальной программы </w:t>
      </w:r>
      <w:r w:rsidR="00890762" w:rsidRPr="00890762">
        <w:rPr>
          <w:rFonts w:ascii="Times New Roman" w:hAnsi="Times New Roman"/>
          <w:sz w:val="26"/>
          <w:szCs w:val="26"/>
          <w:lang w:val="ru-RU" w:eastAsia="ru-RU"/>
        </w:rPr>
        <w:t>«Этносоциальное развитие населения и поддержка государственной и иной службы казачьих обществ на территории Пимено-Чернянского сельского поселения в 2020-2022 годы»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>(далее по тексту – Постановление):</w:t>
      </w:r>
    </w:p>
    <w:p w:rsidR="00BE0F67" w:rsidRPr="00760084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В Паспорте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муниципальной программы </w:t>
      </w:r>
      <w:r w:rsidR="00890762" w:rsidRPr="00890762">
        <w:rPr>
          <w:rFonts w:ascii="Times New Roman" w:hAnsi="Times New Roman"/>
          <w:sz w:val="26"/>
          <w:szCs w:val="26"/>
          <w:lang w:val="ru-RU" w:eastAsia="ru-RU"/>
        </w:rPr>
        <w:t>«Этносоциальное развитие населения и поддержка государственной и иной службы казачьих обществ на территории Пимено-Чернянского сельского поселения в 2020-2022 годы»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90762">
        <w:rPr>
          <w:rFonts w:ascii="Times New Roman" w:hAnsi="Times New Roman"/>
          <w:sz w:val="26"/>
          <w:szCs w:val="26"/>
          <w:lang w:val="ru-RU" w:eastAsia="ru-RU"/>
        </w:rPr>
        <w:t xml:space="preserve">(далее по тексту - Программа) 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строку «</w:t>
      </w:r>
      <w:r w:rsidR="00890762" w:rsidRPr="00890762">
        <w:rPr>
          <w:rFonts w:ascii="Times New Roman" w:hAnsi="Times New Roman"/>
          <w:sz w:val="26"/>
          <w:szCs w:val="26"/>
          <w:lang w:val="ru-RU" w:eastAsia="ru-RU"/>
        </w:rPr>
        <w:t>Объемы и источники финансирования (в целом по программе и с разбивкой по годам и источникам финансирования)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» изложить в новой редакции:</w:t>
      </w: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0BC4" w:rsidRPr="007B6F4E" w:rsidTr="00110BC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4" w:rsidRPr="00760084" w:rsidRDefault="00890762" w:rsidP="00110BC4">
            <w:pPr>
              <w:pStyle w:val="aff0"/>
              <w:ind w:left="0"/>
              <w:rPr>
                <w:i/>
                <w:sz w:val="22"/>
              </w:rPr>
            </w:pPr>
            <w:r w:rsidRPr="00642870">
              <w:t xml:space="preserve">Объемы и источники финансирования (в целом по программе и с разбивкой по годам и источникам </w:t>
            </w:r>
            <w:r w:rsidRPr="00642870">
              <w:lastRenderedPageBreak/>
              <w:t>финансирования)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642870" w:rsidRDefault="00890762" w:rsidP="00890762">
            <w:pPr>
              <w:pStyle w:val="21"/>
            </w:pPr>
            <w:r w:rsidRPr="00642870">
              <w:lastRenderedPageBreak/>
              <w:t>Финансирование Программы осуществляется за счет средств   бюджета Пимено-Чернянского сельского поселения Котельниковского муниципального района Волгоградской области.</w:t>
            </w:r>
          </w:p>
          <w:p w:rsidR="00890762" w:rsidRPr="00642870" w:rsidRDefault="00890762" w:rsidP="00890762">
            <w:pPr>
              <w:pStyle w:val="21"/>
            </w:pPr>
            <w:r w:rsidRPr="00642870">
              <w:t>Общий объем ассигнований по финансированию Программы на 20</w:t>
            </w:r>
            <w:r>
              <w:t>20</w:t>
            </w:r>
            <w:r w:rsidRPr="00642870">
              <w:t>-20</w:t>
            </w:r>
            <w:r>
              <w:t>22</w:t>
            </w:r>
            <w:r w:rsidRPr="00642870">
              <w:t xml:space="preserve"> годы составит </w:t>
            </w:r>
            <w:r>
              <w:t>72,4</w:t>
            </w:r>
            <w:r w:rsidRPr="00642870">
              <w:t xml:space="preserve"> тыс. рублей, в том числе:</w:t>
            </w:r>
          </w:p>
          <w:p w:rsidR="00890762" w:rsidRPr="00642870" w:rsidRDefault="00890762" w:rsidP="00890762">
            <w:pPr>
              <w:pStyle w:val="21"/>
            </w:pPr>
            <w:r w:rsidRPr="00642870">
              <w:lastRenderedPageBreak/>
              <w:t>бюджет Пимено-Чернянского сельского поселения Котельниковского муниципального района:</w:t>
            </w:r>
          </w:p>
          <w:p w:rsidR="00890762" w:rsidRPr="00642870" w:rsidRDefault="00890762" w:rsidP="00890762">
            <w:pPr>
              <w:pStyle w:val="21"/>
              <w:ind w:firstLine="720"/>
            </w:pPr>
            <w:r>
              <w:t>в 2020</w:t>
            </w:r>
            <w:r w:rsidRPr="00642870">
              <w:t xml:space="preserve"> году  –  </w:t>
            </w:r>
            <w:r>
              <w:t>22,4</w:t>
            </w:r>
            <w:r w:rsidRPr="00642870">
              <w:t xml:space="preserve"> тыс. рублей;</w:t>
            </w:r>
          </w:p>
          <w:p w:rsidR="00890762" w:rsidRPr="00642870" w:rsidRDefault="00890762" w:rsidP="00890762">
            <w:pPr>
              <w:pStyle w:val="21"/>
              <w:ind w:firstLine="720"/>
            </w:pPr>
            <w:r>
              <w:t>в 2021 году  –  25</w:t>
            </w:r>
            <w:r w:rsidRPr="00642870">
              <w:t>,0 тыс. рублей;</w:t>
            </w:r>
          </w:p>
          <w:p w:rsidR="00110BC4" w:rsidRPr="00110BC4" w:rsidRDefault="00890762" w:rsidP="00890762">
            <w:pPr>
              <w:pStyle w:val="21"/>
              <w:ind w:firstLine="720"/>
            </w:pPr>
            <w:r>
              <w:t>в 2022</w:t>
            </w:r>
            <w:r w:rsidRPr="00642870">
              <w:t xml:space="preserve"> году  –  </w:t>
            </w:r>
            <w:r>
              <w:t>25</w:t>
            </w:r>
            <w:r w:rsidRPr="00642870">
              <w:t xml:space="preserve">,0 тыс. рублей. 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jc w:val="center"/>
      </w:pPr>
    </w:p>
    <w:p w:rsidR="00110BC4" w:rsidRPr="00890762" w:rsidRDefault="00E15110" w:rsidP="00890762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760084">
        <w:rPr>
          <w:lang w:val="ru-RU"/>
        </w:rPr>
        <w:t xml:space="preserve"> </w:t>
      </w:r>
      <w:r w:rsidR="00890762">
        <w:rPr>
          <w:rFonts w:ascii="Times New Roman" w:hAnsi="Times New Roman"/>
          <w:sz w:val="26"/>
          <w:szCs w:val="26"/>
          <w:lang w:val="ru-RU" w:eastAsia="ru-RU"/>
        </w:rPr>
        <w:t>Приложение № 1 к Программе изложить в новой редакции:</w:t>
      </w:r>
    </w:p>
    <w:p w:rsidR="00890762" w:rsidRPr="00053A57" w:rsidRDefault="00890762" w:rsidP="00890762">
      <w:pPr>
        <w:shd w:val="clear" w:color="auto" w:fill="FFFFFF"/>
        <w:ind w:right="159"/>
        <w:jc w:val="center"/>
      </w:pPr>
      <w:r>
        <w:rPr>
          <w:b/>
          <w:spacing w:val="-1"/>
        </w:rPr>
        <w:t>«</w:t>
      </w:r>
      <w:r w:rsidRPr="00053A57">
        <w:rPr>
          <w:b/>
          <w:spacing w:val="-1"/>
        </w:rPr>
        <w:t>Перечень мероприятий</w:t>
      </w:r>
    </w:p>
    <w:p w:rsidR="00890762" w:rsidRPr="00053A57" w:rsidRDefault="00890762" w:rsidP="00890762">
      <w:pPr>
        <w:shd w:val="clear" w:color="auto" w:fill="FFFFFF"/>
        <w:spacing w:line="298" w:lineRule="exact"/>
        <w:ind w:right="144"/>
        <w:jc w:val="center"/>
        <w:rPr>
          <w:b/>
        </w:rPr>
      </w:pPr>
      <w:r w:rsidRPr="00053A57">
        <w:rPr>
          <w:b/>
        </w:rPr>
        <w:t>Муниципальной   программы «Этносоциальное развитие</w:t>
      </w:r>
    </w:p>
    <w:p w:rsidR="00890762" w:rsidRPr="00053A57" w:rsidRDefault="00890762" w:rsidP="00890762">
      <w:pPr>
        <w:shd w:val="clear" w:color="auto" w:fill="FFFFFF"/>
        <w:spacing w:line="298" w:lineRule="exact"/>
        <w:ind w:right="144"/>
        <w:jc w:val="center"/>
      </w:pPr>
      <w:r w:rsidRPr="00053A57">
        <w:rPr>
          <w:b/>
        </w:rPr>
        <w:t xml:space="preserve"> населения </w:t>
      </w:r>
      <w:r w:rsidRPr="00053A57">
        <w:rPr>
          <w:b/>
          <w:spacing w:val="-1"/>
        </w:rPr>
        <w:t>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 20</w:t>
      </w:r>
      <w:r>
        <w:rPr>
          <w:b/>
          <w:spacing w:val="-1"/>
        </w:rPr>
        <w:t>20</w:t>
      </w:r>
      <w:r w:rsidRPr="00053A57">
        <w:rPr>
          <w:b/>
          <w:spacing w:val="-1"/>
        </w:rPr>
        <w:t>-20</w:t>
      </w:r>
      <w:r>
        <w:rPr>
          <w:b/>
          <w:spacing w:val="-1"/>
        </w:rPr>
        <w:t>22</w:t>
      </w:r>
      <w:r w:rsidRPr="00053A57">
        <w:rPr>
          <w:b/>
          <w:spacing w:val="-1"/>
        </w:rPr>
        <w:t xml:space="preserve"> г</w:t>
      </w:r>
      <w:r>
        <w:rPr>
          <w:b/>
          <w:spacing w:val="-1"/>
        </w:rPr>
        <w:t>г.»</w:t>
      </w:r>
    </w:p>
    <w:p w:rsidR="00890762" w:rsidRDefault="00890762" w:rsidP="00110BC4">
      <w:pPr>
        <w:pStyle w:val="aff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204"/>
        <w:gridCol w:w="1260"/>
        <w:gridCol w:w="1203"/>
        <w:gridCol w:w="1204"/>
        <w:gridCol w:w="2019"/>
      </w:tblGrid>
      <w:tr w:rsidR="00890762" w:rsidRPr="00053A57" w:rsidTr="00223CD7">
        <w:trPr>
          <w:trHeight w:val="32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№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Наименование комплекса мероприятий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Бюджет Пимено-Чернянского сельского поселения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Исполнители</w:t>
            </w:r>
          </w:p>
        </w:tc>
      </w:tr>
      <w:tr w:rsidR="00890762" w:rsidRPr="00053A57" w:rsidTr="00223CD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20</w:t>
            </w:r>
            <w:r>
              <w:t>20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20</w:t>
            </w:r>
            <w:r>
              <w:t>21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20</w:t>
            </w:r>
            <w:r>
              <w:t>22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/>
        </w:tc>
      </w:tr>
      <w:tr w:rsidR="00890762" w:rsidRPr="00053A57" w:rsidTr="00223CD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>
            <w:r w:rsidRPr="00053A57">
              <w:t>Обеспечение деятельности</w:t>
            </w:r>
          </w:p>
          <w:p w:rsidR="00890762" w:rsidRPr="00053A57" w:rsidRDefault="00890762" w:rsidP="00223CD7">
            <w:r w:rsidRPr="00053A57">
              <w:t>муниципальной казачьей дружины</w:t>
            </w:r>
          </w:p>
          <w:p w:rsidR="00890762" w:rsidRPr="00053A57" w:rsidRDefault="00890762" w:rsidP="00223CD7">
            <w:r w:rsidRPr="00053A57">
              <w:t xml:space="preserve">(приобретение формы)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</w:tr>
      <w:tr w:rsidR="00890762" w:rsidRPr="00053A57" w:rsidTr="00223CD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>
            <w:r w:rsidRPr="00053A57">
              <w:t>Проведение соревнований (сборов) по во</w:t>
            </w:r>
            <w:r w:rsidRPr="00053A57">
              <w:rPr>
                <w:spacing w:val="-2"/>
              </w:rPr>
              <w:t xml:space="preserve">енно-прикладным видам спорта, пожарной, </w:t>
            </w:r>
            <w:r w:rsidRPr="00053A57">
              <w:t>спасательной подготовке членов казачьей дружины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</w:tr>
      <w:tr w:rsidR="00890762" w:rsidRPr="00053A57" w:rsidTr="00223CD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>
            <w:pPr>
              <w:rPr>
                <w:b/>
              </w:rPr>
            </w:pPr>
            <w:r w:rsidRPr="00053A57">
              <w:rPr>
                <w:b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8907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 w:rsidRPr="00053A57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8907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 w:rsidRPr="00053A57">
              <w:rPr>
                <w:b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</w:tr>
    </w:tbl>
    <w:p w:rsidR="00890762" w:rsidRPr="00EA5D30" w:rsidRDefault="00890762" w:rsidP="00110BC4">
      <w:pPr>
        <w:pStyle w:val="aff0"/>
        <w:ind w:left="0"/>
        <w:rPr>
          <w:b/>
        </w:rPr>
      </w:pPr>
      <w:r>
        <w:rPr>
          <w:b/>
        </w:rPr>
        <w:t>»</w:t>
      </w:r>
    </w:p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463C3D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63C3D"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Pr="00463C3D" w:rsidRDefault="00631266" w:rsidP="00631266">
      <w:pPr>
        <w:jc w:val="both"/>
      </w:pPr>
    </w:p>
    <w:p w:rsidR="00631266" w:rsidRDefault="00631266" w:rsidP="00631266">
      <w:pPr>
        <w:jc w:val="both"/>
      </w:pPr>
      <w:r w:rsidRPr="00463C3D">
        <w:t>Глава Пимено-Чернянского</w:t>
      </w:r>
    </w:p>
    <w:p w:rsidR="00631266" w:rsidRPr="00463C3D" w:rsidRDefault="00631266" w:rsidP="00631266">
      <w:pPr>
        <w:jc w:val="both"/>
      </w:pPr>
      <w:r w:rsidRPr="00463C3D">
        <w:t>сельского поселения</w:t>
      </w:r>
      <w:r w:rsidRPr="00463C3D">
        <w:tab/>
      </w:r>
      <w:r w:rsidRPr="00463C3D">
        <w:tab/>
      </w:r>
      <w:r w:rsidRPr="00463C3D">
        <w:tab/>
      </w:r>
      <w:r w:rsidRPr="00463C3D">
        <w:tab/>
      </w:r>
      <w:r w:rsidRPr="00463C3D">
        <w:tab/>
      </w:r>
      <w:r>
        <w:t xml:space="preserve">                                           </w:t>
      </w:r>
      <w:r w:rsidRPr="00463C3D">
        <w:t>О.В. Кувшинов</w:t>
      </w:r>
    </w:p>
    <w:p w:rsidR="00A61286" w:rsidRPr="007B6F4E" w:rsidRDefault="00A61286" w:rsidP="00631266">
      <w:pPr>
        <w:ind w:firstLine="567"/>
        <w:jc w:val="both"/>
      </w:pPr>
    </w:p>
    <w:sectPr w:rsidR="00A61286" w:rsidRPr="007B6F4E" w:rsidSect="001F02A1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3D" w:rsidRDefault="00E1793D">
      <w:r>
        <w:separator/>
      </w:r>
    </w:p>
  </w:endnote>
  <w:endnote w:type="continuationSeparator" w:id="1">
    <w:p w:rsidR="00E1793D" w:rsidRDefault="00E1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251A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251A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762">
      <w:rPr>
        <w:rStyle w:val="a7"/>
        <w:noProof/>
      </w:rPr>
      <w:t>1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3D" w:rsidRDefault="00E1793D">
      <w:r>
        <w:separator/>
      </w:r>
    </w:p>
  </w:footnote>
  <w:footnote w:type="continuationSeparator" w:id="1">
    <w:p w:rsidR="00E1793D" w:rsidRDefault="00E17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10BC4"/>
    <w:rsid w:val="00145086"/>
    <w:rsid w:val="0015094F"/>
    <w:rsid w:val="001A2907"/>
    <w:rsid w:val="001C2BB2"/>
    <w:rsid w:val="001F02A1"/>
    <w:rsid w:val="00226040"/>
    <w:rsid w:val="00235DDC"/>
    <w:rsid w:val="00251AE0"/>
    <w:rsid w:val="002710F7"/>
    <w:rsid w:val="00346375"/>
    <w:rsid w:val="003C0CA4"/>
    <w:rsid w:val="003D15AF"/>
    <w:rsid w:val="003D7965"/>
    <w:rsid w:val="003F56B9"/>
    <w:rsid w:val="00452133"/>
    <w:rsid w:val="00506EC9"/>
    <w:rsid w:val="005155FF"/>
    <w:rsid w:val="00531B73"/>
    <w:rsid w:val="005436F3"/>
    <w:rsid w:val="005504A3"/>
    <w:rsid w:val="00591B7B"/>
    <w:rsid w:val="005D6589"/>
    <w:rsid w:val="006003AD"/>
    <w:rsid w:val="00631266"/>
    <w:rsid w:val="00650DF7"/>
    <w:rsid w:val="006A7C7C"/>
    <w:rsid w:val="006C6B3B"/>
    <w:rsid w:val="00760084"/>
    <w:rsid w:val="007879BE"/>
    <w:rsid w:val="00787D6D"/>
    <w:rsid w:val="0079667E"/>
    <w:rsid w:val="007A7728"/>
    <w:rsid w:val="007B6F4E"/>
    <w:rsid w:val="00813556"/>
    <w:rsid w:val="00890762"/>
    <w:rsid w:val="008B3FB5"/>
    <w:rsid w:val="008D274B"/>
    <w:rsid w:val="008F0B9F"/>
    <w:rsid w:val="009030BB"/>
    <w:rsid w:val="009A0D50"/>
    <w:rsid w:val="00A010C0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C073B9"/>
    <w:rsid w:val="00C11A53"/>
    <w:rsid w:val="00C726B3"/>
    <w:rsid w:val="00CC78BE"/>
    <w:rsid w:val="00D11399"/>
    <w:rsid w:val="00D25E42"/>
    <w:rsid w:val="00D3483C"/>
    <w:rsid w:val="00D60104"/>
    <w:rsid w:val="00D63F5F"/>
    <w:rsid w:val="00DC5174"/>
    <w:rsid w:val="00E15110"/>
    <w:rsid w:val="00E15206"/>
    <w:rsid w:val="00E1793D"/>
    <w:rsid w:val="00E17C3E"/>
    <w:rsid w:val="00E331D4"/>
    <w:rsid w:val="00E55580"/>
    <w:rsid w:val="00EA7F80"/>
    <w:rsid w:val="00EB262E"/>
    <w:rsid w:val="00EC7E8E"/>
    <w:rsid w:val="00EF3F47"/>
    <w:rsid w:val="00EF4DD7"/>
    <w:rsid w:val="00F12AF2"/>
    <w:rsid w:val="00F12EE8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  <w:style w:type="paragraph" w:styleId="aff0">
    <w:name w:val="Body Text Indent"/>
    <w:basedOn w:val="a"/>
    <w:link w:val="aff1"/>
    <w:rsid w:val="00110BC4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10BC4"/>
    <w:rPr>
      <w:sz w:val="24"/>
      <w:szCs w:val="24"/>
    </w:rPr>
  </w:style>
  <w:style w:type="paragraph" w:customStyle="1" w:styleId="21">
    <w:name w:val="Основной текст 21"/>
    <w:basedOn w:val="a"/>
    <w:rsid w:val="00890762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3</cp:revision>
  <cp:lastPrinted>2021-02-01T08:06:00Z</cp:lastPrinted>
  <dcterms:created xsi:type="dcterms:W3CDTF">2021-02-26T09:14:00Z</dcterms:created>
  <dcterms:modified xsi:type="dcterms:W3CDTF">2021-02-26T09:22:00Z</dcterms:modified>
</cp:coreProperties>
</file>